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val="en-US" w:eastAsia="zh-CN"/>
        </w:rPr>
      </w:pPr>
      <w:r>
        <w:rPr>
          <w:rStyle w:val="5"/>
        </w:rPr>
        <w:t>附件1</w:t>
      </w:r>
      <w:r>
        <w:rPr>
          <w:rStyle w:val="5"/>
          <w:rFonts w:hint="eastAsia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/>
          <w:sz w:val="32"/>
          <w:szCs w:val="32"/>
          <w:lang w:val="en-US" w:eastAsia="zh-CN"/>
        </w:rPr>
      </w:pPr>
      <w:r>
        <w:rPr>
          <w:rStyle w:val="5"/>
          <w:rFonts w:hint="eastAsia"/>
          <w:sz w:val="32"/>
          <w:szCs w:val="32"/>
          <w:lang w:val="en-US" w:eastAsia="zh-CN"/>
        </w:rPr>
        <w:t>会议日程</w:t>
      </w:r>
    </w:p>
    <w:tbl>
      <w:tblPr>
        <w:tblStyle w:val="2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108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会议时间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26日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8:00-1</w:t>
            </w: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:00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14:00-17:00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/>
                <w:b/>
                <w:color w:val="auto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  <w:highlight w:val="none"/>
              </w:rPr>
              <w:t>内科分会党的工作小组活动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19:00-21:00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/>
                <w:color w:val="auto"/>
                <w:sz w:val="32"/>
                <w:szCs w:val="32"/>
              </w:rPr>
              <w:t>内科分会第七届常务委员会议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27日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8:15-08:30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8:30-11:30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14:00-17:00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lang w:eastAsia="zh-CN"/>
              </w:rPr>
              <w:t>分</w:t>
            </w: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 xml:space="preserve">论坛1 </w:t>
            </w:r>
            <w:r>
              <w:rPr>
                <w:rFonts w:hint="eastAsia" w:ascii="Times New Roman" w:hAnsi="Times New Roman"/>
                <w:color w:val="auto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重大疾病研究论坛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lang w:eastAsia="zh-CN"/>
              </w:rPr>
              <w:t>分论坛</w:t>
            </w: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 xml:space="preserve">2  </w:t>
            </w:r>
            <w:r>
              <w:rPr>
                <w:rFonts w:hint="eastAsia" w:ascii="Times New Roman" w:hAnsi="Times New Roman"/>
                <w:color w:val="auto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经典传承与创新论坛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lang w:eastAsia="zh-CN"/>
              </w:rPr>
              <w:t>分</w:t>
            </w: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 xml:space="preserve">论坛3  </w:t>
            </w:r>
            <w:r>
              <w:rPr>
                <w:rFonts w:hint="eastAsia" w:ascii="Times New Roman" w:hAnsi="Times New Roman"/>
                <w:color w:val="auto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中医内科标准化建设论坛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28日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32"/>
                <w:szCs w:val="32"/>
              </w:rPr>
              <w:t>离会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4C"/>
    <w:rsid w:val="002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2019-06-13T04:45:00Z</dcterms:created>
  <dc:creator>Administrator</dc:creator>
  <cp:lastModifiedBy>Administrator</cp:lastModifiedBy>
  <dcterms:modified xsi:type="dcterms:W3CDTF">2019-06-13T04:46:10Z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