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F1" w:rsidRDefault="006F7692" w:rsidP="006F7692">
      <w:pPr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附件：2017中华中医药学会基层系列</w:t>
      </w:r>
      <w:r w:rsidR="001F47A0"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 w:hint="eastAsia"/>
          <w:sz w:val="32"/>
          <w:szCs w:val="32"/>
        </w:rPr>
        <w:t>讲坛计划</w:t>
      </w:r>
    </w:p>
    <w:tbl>
      <w:tblPr>
        <w:tblStyle w:val="a5"/>
        <w:tblW w:w="0" w:type="auto"/>
        <w:tblLook w:val="04A0"/>
      </w:tblPr>
      <w:tblGrid>
        <w:gridCol w:w="814"/>
        <w:gridCol w:w="2413"/>
        <w:gridCol w:w="2551"/>
        <w:gridCol w:w="988"/>
        <w:gridCol w:w="1756"/>
      </w:tblGrid>
      <w:tr w:rsidR="00EC32D8" w:rsidRPr="00133795" w:rsidTr="008529DC">
        <w:tc>
          <w:tcPr>
            <w:tcW w:w="8522" w:type="dxa"/>
            <w:gridSpan w:val="5"/>
          </w:tcPr>
          <w:p w:rsidR="00EC32D8" w:rsidRPr="00C26031" w:rsidRDefault="00EC32D8" w:rsidP="00C260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26031">
              <w:rPr>
                <w:rFonts w:asciiTheme="minorEastAsia" w:hAnsiTheme="minorEastAsia" w:hint="eastAsia"/>
                <w:b/>
                <w:sz w:val="28"/>
                <w:szCs w:val="28"/>
              </w:rPr>
              <w:t>2017中华中医药学会基层系列主讲坛计划</w:t>
            </w:r>
          </w:p>
        </w:tc>
      </w:tr>
      <w:tr w:rsidR="00EC32D8" w:rsidRPr="00EB60C0" w:rsidTr="00936BE2">
        <w:tc>
          <w:tcPr>
            <w:tcW w:w="814" w:type="dxa"/>
          </w:tcPr>
          <w:p w:rsidR="00EC32D8" w:rsidRPr="00EB60C0" w:rsidRDefault="00EC32D8" w:rsidP="00C2603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13" w:type="dxa"/>
          </w:tcPr>
          <w:p w:rsidR="00EC32D8" w:rsidRPr="00EB60C0" w:rsidRDefault="00EC32D8" w:rsidP="00C2603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b/>
                <w:sz w:val="28"/>
                <w:szCs w:val="28"/>
              </w:rPr>
              <w:t>承办方</w:t>
            </w:r>
          </w:p>
        </w:tc>
        <w:tc>
          <w:tcPr>
            <w:tcW w:w="2551" w:type="dxa"/>
          </w:tcPr>
          <w:p w:rsidR="00EC32D8" w:rsidRPr="00EB60C0" w:rsidRDefault="00EC32D8" w:rsidP="00C2603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88" w:type="dxa"/>
          </w:tcPr>
          <w:p w:rsidR="00EC32D8" w:rsidRPr="00EB60C0" w:rsidRDefault="00EC32D8" w:rsidP="00C2603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56" w:type="dxa"/>
          </w:tcPr>
          <w:p w:rsidR="00EC32D8" w:rsidRPr="00EB60C0" w:rsidRDefault="00EC32D8" w:rsidP="00C2603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b/>
                <w:sz w:val="28"/>
                <w:szCs w:val="28"/>
              </w:rPr>
              <w:t>报名方式</w:t>
            </w:r>
          </w:p>
        </w:tc>
      </w:tr>
      <w:tr w:rsidR="00EC32D8" w:rsidRPr="00EB60C0" w:rsidTr="00936BE2">
        <w:tc>
          <w:tcPr>
            <w:tcW w:w="814" w:type="dxa"/>
          </w:tcPr>
          <w:p w:rsidR="00EC32D8" w:rsidRPr="00EB60C0" w:rsidRDefault="00EC32D8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6月</w:t>
            </w:r>
          </w:p>
        </w:tc>
        <w:tc>
          <w:tcPr>
            <w:tcW w:w="2413" w:type="dxa"/>
          </w:tcPr>
          <w:p w:rsidR="00EC32D8" w:rsidRPr="00EB60C0" w:rsidRDefault="00C26031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四川好医生药业集团</w:t>
            </w:r>
          </w:p>
        </w:tc>
        <w:tc>
          <w:tcPr>
            <w:tcW w:w="2551" w:type="dxa"/>
          </w:tcPr>
          <w:p w:rsidR="00EC32D8" w:rsidRPr="00EB60C0" w:rsidRDefault="00EC32D8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2017中华中医药学会基层医疗好医生主讲坛</w:t>
            </w:r>
          </w:p>
        </w:tc>
        <w:tc>
          <w:tcPr>
            <w:tcW w:w="988" w:type="dxa"/>
          </w:tcPr>
          <w:p w:rsidR="00EC32D8" w:rsidRPr="00EB60C0" w:rsidRDefault="00EC32D8" w:rsidP="00936BE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</w:p>
        </w:tc>
        <w:tc>
          <w:tcPr>
            <w:tcW w:w="1756" w:type="dxa"/>
          </w:tcPr>
          <w:p w:rsidR="00EC32D8" w:rsidRPr="00EB60C0" w:rsidRDefault="00EC32D8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李超</w:t>
            </w:r>
          </w:p>
          <w:p w:rsidR="00EC32D8" w:rsidRPr="00EB60C0" w:rsidRDefault="00EC32D8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/>
                <w:sz w:val="28"/>
                <w:szCs w:val="28"/>
              </w:rPr>
              <w:t>18116562656</w:t>
            </w:r>
          </w:p>
        </w:tc>
      </w:tr>
      <w:tr w:rsidR="00936BE2" w:rsidRPr="00EB60C0" w:rsidTr="00936BE2">
        <w:tc>
          <w:tcPr>
            <w:tcW w:w="814" w:type="dxa"/>
          </w:tcPr>
          <w:p w:rsidR="00936BE2" w:rsidRPr="00EB60C0" w:rsidRDefault="00936BE2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7月</w:t>
            </w:r>
          </w:p>
        </w:tc>
        <w:tc>
          <w:tcPr>
            <w:tcW w:w="2413" w:type="dxa"/>
          </w:tcPr>
          <w:p w:rsidR="00936BE2" w:rsidRPr="00EB60C0" w:rsidRDefault="00C26031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亚宝药业集团股份有限公司</w:t>
            </w:r>
          </w:p>
        </w:tc>
        <w:tc>
          <w:tcPr>
            <w:tcW w:w="2551" w:type="dxa"/>
          </w:tcPr>
          <w:p w:rsidR="00936BE2" w:rsidRPr="00EB60C0" w:rsidRDefault="00C26031" w:rsidP="00C26031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2017中华中医药学会基层医疗</w:t>
            </w:r>
            <w:proofErr w:type="gramStart"/>
            <w:r w:rsidRPr="00EB60C0">
              <w:rPr>
                <w:rFonts w:ascii="仿宋" w:eastAsia="仿宋" w:hAnsi="仿宋" w:hint="eastAsia"/>
                <w:sz w:val="28"/>
                <w:szCs w:val="28"/>
              </w:rPr>
              <w:t>亚宝主讲坛</w:t>
            </w:r>
            <w:proofErr w:type="gramEnd"/>
          </w:p>
        </w:tc>
        <w:tc>
          <w:tcPr>
            <w:tcW w:w="988" w:type="dxa"/>
          </w:tcPr>
          <w:p w:rsidR="00936BE2" w:rsidRPr="00EB60C0" w:rsidRDefault="00936BE2" w:rsidP="00936BE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</w:p>
        </w:tc>
        <w:tc>
          <w:tcPr>
            <w:tcW w:w="1756" w:type="dxa"/>
          </w:tcPr>
          <w:p w:rsidR="00936BE2" w:rsidRPr="00EB60C0" w:rsidRDefault="00C26031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罗丽欢</w:t>
            </w:r>
          </w:p>
          <w:p w:rsidR="00C26031" w:rsidRPr="00EB60C0" w:rsidRDefault="00C26031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/>
                <w:sz w:val="28"/>
                <w:szCs w:val="28"/>
              </w:rPr>
              <w:t>13657801650</w:t>
            </w:r>
          </w:p>
        </w:tc>
      </w:tr>
      <w:tr w:rsidR="00EC32D8" w:rsidRPr="00EB60C0" w:rsidTr="00936BE2">
        <w:tc>
          <w:tcPr>
            <w:tcW w:w="814" w:type="dxa"/>
          </w:tcPr>
          <w:p w:rsidR="00EC32D8" w:rsidRPr="00EB60C0" w:rsidRDefault="00EC32D8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8月</w:t>
            </w:r>
          </w:p>
        </w:tc>
        <w:tc>
          <w:tcPr>
            <w:tcW w:w="2413" w:type="dxa"/>
          </w:tcPr>
          <w:p w:rsidR="00EC32D8" w:rsidRPr="00EB60C0" w:rsidRDefault="00C26031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吉林</w:t>
            </w:r>
            <w:proofErr w:type="gramStart"/>
            <w:r w:rsidRPr="00EB60C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天药本草堂</w:t>
            </w:r>
            <w:proofErr w:type="gramEnd"/>
            <w:r w:rsidRPr="00EB60C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制药有限公司</w:t>
            </w:r>
          </w:p>
        </w:tc>
        <w:tc>
          <w:tcPr>
            <w:tcW w:w="2551" w:type="dxa"/>
          </w:tcPr>
          <w:p w:rsidR="00EC32D8" w:rsidRPr="00EB60C0" w:rsidRDefault="00EC32D8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2017中华中医药学会基层医疗本草堂主讲坛</w:t>
            </w:r>
          </w:p>
        </w:tc>
        <w:tc>
          <w:tcPr>
            <w:tcW w:w="988" w:type="dxa"/>
          </w:tcPr>
          <w:p w:rsidR="00EC32D8" w:rsidRPr="00EB60C0" w:rsidRDefault="00EC32D8" w:rsidP="00936BE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</w:p>
        </w:tc>
        <w:tc>
          <w:tcPr>
            <w:tcW w:w="1756" w:type="dxa"/>
          </w:tcPr>
          <w:p w:rsidR="00EC32D8" w:rsidRPr="00EB60C0" w:rsidRDefault="00EC32D8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马越</w:t>
            </w:r>
          </w:p>
          <w:p w:rsidR="00EC32D8" w:rsidRPr="00EB60C0" w:rsidRDefault="00EC32D8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/>
                <w:sz w:val="28"/>
                <w:szCs w:val="28"/>
              </w:rPr>
              <w:t>15947838984</w:t>
            </w:r>
          </w:p>
        </w:tc>
      </w:tr>
      <w:tr w:rsidR="00EC32D8" w:rsidRPr="00EB60C0" w:rsidTr="00936BE2">
        <w:tc>
          <w:tcPr>
            <w:tcW w:w="814" w:type="dxa"/>
          </w:tcPr>
          <w:p w:rsidR="00EC32D8" w:rsidRPr="00EB60C0" w:rsidRDefault="00EC32D8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9月</w:t>
            </w:r>
          </w:p>
        </w:tc>
        <w:tc>
          <w:tcPr>
            <w:tcW w:w="2413" w:type="dxa"/>
          </w:tcPr>
          <w:p w:rsidR="00EC32D8" w:rsidRPr="00EB60C0" w:rsidRDefault="00C26031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吉林华康药业股份有限公司</w:t>
            </w:r>
          </w:p>
        </w:tc>
        <w:tc>
          <w:tcPr>
            <w:tcW w:w="2551" w:type="dxa"/>
          </w:tcPr>
          <w:p w:rsidR="00EC32D8" w:rsidRPr="00EB60C0" w:rsidRDefault="00EC32D8" w:rsidP="00FB5A7C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2017中华中医药学会基层医疗</w:t>
            </w:r>
            <w:proofErr w:type="gramStart"/>
            <w:r w:rsidR="00FB5A7C" w:rsidRPr="00EB60C0">
              <w:rPr>
                <w:rFonts w:ascii="仿宋" w:eastAsia="仿宋" w:hAnsi="仿宋" w:hint="eastAsia"/>
                <w:sz w:val="28"/>
                <w:szCs w:val="28"/>
              </w:rPr>
              <w:t>华康</w:t>
            </w:r>
            <w:r w:rsidRPr="00EB60C0">
              <w:rPr>
                <w:rFonts w:ascii="仿宋" w:eastAsia="仿宋" w:hAnsi="仿宋" w:hint="eastAsia"/>
                <w:sz w:val="28"/>
                <w:szCs w:val="28"/>
              </w:rPr>
              <w:t>主讲坛</w:t>
            </w:r>
            <w:proofErr w:type="gramEnd"/>
          </w:p>
        </w:tc>
        <w:tc>
          <w:tcPr>
            <w:tcW w:w="988" w:type="dxa"/>
          </w:tcPr>
          <w:p w:rsidR="00EC32D8" w:rsidRPr="00EB60C0" w:rsidRDefault="00FB5A7C" w:rsidP="00936BE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</w:p>
        </w:tc>
        <w:tc>
          <w:tcPr>
            <w:tcW w:w="1756" w:type="dxa"/>
          </w:tcPr>
          <w:p w:rsidR="00EC32D8" w:rsidRPr="00EB60C0" w:rsidRDefault="00FB5A7C" w:rsidP="00487092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B60C0">
              <w:rPr>
                <w:rFonts w:ascii="仿宋" w:eastAsia="仿宋" w:hAnsi="仿宋" w:hint="eastAsia"/>
                <w:sz w:val="28"/>
                <w:szCs w:val="28"/>
              </w:rPr>
              <w:t>陆继海</w:t>
            </w:r>
            <w:proofErr w:type="gramEnd"/>
          </w:p>
          <w:p w:rsidR="00FB5A7C" w:rsidRPr="00EB60C0" w:rsidRDefault="00FB5A7C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/>
                <w:sz w:val="28"/>
                <w:szCs w:val="28"/>
              </w:rPr>
              <w:t>18686623766</w:t>
            </w:r>
          </w:p>
        </w:tc>
      </w:tr>
      <w:tr w:rsidR="00EC32D8" w:rsidRPr="00EB60C0" w:rsidTr="00936BE2">
        <w:tc>
          <w:tcPr>
            <w:tcW w:w="814" w:type="dxa"/>
          </w:tcPr>
          <w:p w:rsidR="00EC32D8" w:rsidRPr="00EB60C0" w:rsidRDefault="00EC32D8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10月</w:t>
            </w:r>
          </w:p>
        </w:tc>
        <w:tc>
          <w:tcPr>
            <w:tcW w:w="2413" w:type="dxa"/>
          </w:tcPr>
          <w:p w:rsidR="00EC32D8" w:rsidRPr="00EB60C0" w:rsidRDefault="00C26031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贵州苗药药业有限公司</w:t>
            </w:r>
          </w:p>
        </w:tc>
        <w:tc>
          <w:tcPr>
            <w:tcW w:w="2551" w:type="dxa"/>
          </w:tcPr>
          <w:p w:rsidR="00EC32D8" w:rsidRPr="00EB60C0" w:rsidRDefault="00EC32D8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2017中华中医药学会基层医疗</w:t>
            </w:r>
            <w:proofErr w:type="gramStart"/>
            <w:r w:rsidRPr="00EB60C0">
              <w:rPr>
                <w:rFonts w:ascii="仿宋" w:eastAsia="仿宋" w:hAnsi="仿宋" w:hint="eastAsia"/>
                <w:sz w:val="28"/>
                <w:szCs w:val="28"/>
              </w:rPr>
              <w:t>苗药主</w:t>
            </w:r>
            <w:proofErr w:type="gramEnd"/>
            <w:r w:rsidRPr="00EB60C0">
              <w:rPr>
                <w:rFonts w:ascii="仿宋" w:eastAsia="仿宋" w:hAnsi="仿宋" w:hint="eastAsia"/>
                <w:sz w:val="28"/>
                <w:szCs w:val="28"/>
              </w:rPr>
              <w:t>讲坛</w:t>
            </w:r>
          </w:p>
        </w:tc>
        <w:tc>
          <w:tcPr>
            <w:tcW w:w="988" w:type="dxa"/>
          </w:tcPr>
          <w:p w:rsidR="00EC32D8" w:rsidRPr="00EB60C0" w:rsidRDefault="00EC32D8" w:rsidP="00936BE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</w:p>
        </w:tc>
        <w:tc>
          <w:tcPr>
            <w:tcW w:w="1756" w:type="dxa"/>
          </w:tcPr>
          <w:p w:rsidR="00EC32D8" w:rsidRPr="00EB60C0" w:rsidRDefault="00EC32D8" w:rsidP="00487092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B60C0">
              <w:rPr>
                <w:rFonts w:ascii="仿宋" w:eastAsia="仿宋" w:hAnsi="仿宋" w:hint="eastAsia"/>
                <w:sz w:val="28"/>
                <w:szCs w:val="28"/>
              </w:rPr>
              <w:t>焦文龙</w:t>
            </w:r>
            <w:proofErr w:type="gramEnd"/>
          </w:p>
          <w:p w:rsidR="00EC32D8" w:rsidRPr="00EB60C0" w:rsidRDefault="00EC32D8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13980905977</w:t>
            </w:r>
          </w:p>
        </w:tc>
      </w:tr>
      <w:tr w:rsidR="00EC32D8" w:rsidRPr="00EB60C0" w:rsidTr="00C26031">
        <w:trPr>
          <w:trHeight w:val="1393"/>
        </w:trPr>
        <w:tc>
          <w:tcPr>
            <w:tcW w:w="814" w:type="dxa"/>
          </w:tcPr>
          <w:p w:rsidR="00EC32D8" w:rsidRPr="00EB60C0" w:rsidRDefault="00EC32D8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11月</w:t>
            </w:r>
          </w:p>
        </w:tc>
        <w:tc>
          <w:tcPr>
            <w:tcW w:w="2413" w:type="dxa"/>
          </w:tcPr>
          <w:p w:rsidR="00EC32D8" w:rsidRPr="00EB60C0" w:rsidRDefault="00C26031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精华制药集团股份有限公司</w:t>
            </w:r>
          </w:p>
        </w:tc>
        <w:tc>
          <w:tcPr>
            <w:tcW w:w="2551" w:type="dxa"/>
          </w:tcPr>
          <w:p w:rsidR="00EC32D8" w:rsidRPr="00EB60C0" w:rsidRDefault="00EC32D8" w:rsidP="00EC32D8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2017中华中医药学会基层医疗精华主讲坛</w:t>
            </w:r>
          </w:p>
        </w:tc>
        <w:tc>
          <w:tcPr>
            <w:tcW w:w="988" w:type="dxa"/>
          </w:tcPr>
          <w:p w:rsidR="00EC32D8" w:rsidRPr="00EB60C0" w:rsidRDefault="00EC32D8" w:rsidP="00936BE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</w:p>
        </w:tc>
        <w:tc>
          <w:tcPr>
            <w:tcW w:w="1756" w:type="dxa"/>
          </w:tcPr>
          <w:p w:rsidR="00EC32D8" w:rsidRPr="00EB60C0" w:rsidRDefault="00EC32D8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曹晓琳</w:t>
            </w:r>
          </w:p>
          <w:p w:rsidR="00EC32D8" w:rsidRPr="00EB60C0" w:rsidRDefault="00EC32D8" w:rsidP="00487092">
            <w:pPr>
              <w:rPr>
                <w:rFonts w:ascii="仿宋" w:eastAsia="仿宋" w:hAnsi="仿宋"/>
                <w:sz w:val="28"/>
                <w:szCs w:val="28"/>
              </w:rPr>
            </w:pPr>
            <w:r w:rsidRPr="00EB60C0">
              <w:rPr>
                <w:rFonts w:ascii="仿宋" w:eastAsia="仿宋" w:hAnsi="仿宋" w:hint="eastAsia"/>
                <w:sz w:val="28"/>
                <w:szCs w:val="28"/>
              </w:rPr>
              <w:t>13862943129</w:t>
            </w:r>
          </w:p>
        </w:tc>
      </w:tr>
    </w:tbl>
    <w:p w:rsidR="00EC32D8" w:rsidRPr="00D504B5" w:rsidRDefault="00EC32D8" w:rsidP="006F7692">
      <w:pPr>
        <w:ind w:right="560"/>
        <w:rPr>
          <w:rFonts w:ascii="仿宋" w:eastAsia="仿宋" w:hAnsi="仿宋"/>
          <w:sz w:val="32"/>
          <w:szCs w:val="32"/>
        </w:rPr>
      </w:pPr>
    </w:p>
    <w:sectPr w:rsidR="00EC32D8" w:rsidRPr="00D504B5" w:rsidSect="00C55EB5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A5" w:rsidRDefault="00E301A5" w:rsidP="00936BE2">
      <w:r>
        <w:separator/>
      </w:r>
    </w:p>
  </w:endnote>
  <w:endnote w:type="continuationSeparator" w:id="0">
    <w:p w:rsidR="00E301A5" w:rsidRDefault="00E301A5" w:rsidP="0093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A5" w:rsidRDefault="00E301A5" w:rsidP="00936BE2">
      <w:r>
        <w:separator/>
      </w:r>
    </w:p>
  </w:footnote>
  <w:footnote w:type="continuationSeparator" w:id="0">
    <w:p w:rsidR="00E301A5" w:rsidRDefault="00E301A5" w:rsidP="00936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E45"/>
    <w:rsid w:val="000B6550"/>
    <w:rsid w:val="000F0DE6"/>
    <w:rsid w:val="00153E79"/>
    <w:rsid w:val="001A5E60"/>
    <w:rsid w:val="001C06D0"/>
    <w:rsid w:val="001F47A0"/>
    <w:rsid w:val="002420DC"/>
    <w:rsid w:val="00270764"/>
    <w:rsid w:val="0027675B"/>
    <w:rsid w:val="002D4894"/>
    <w:rsid w:val="00304616"/>
    <w:rsid w:val="00341D9A"/>
    <w:rsid w:val="00355975"/>
    <w:rsid w:val="00390EE9"/>
    <w:rsid w:val="003D4E45"/>
    <w:rsid w:val="004206C9"/>
    <w:rsid w:val="00431017"/>
    <w:rsid w:val="00686D5C"/>
    <w:rsid w:val="006D2282"/>
    <w:rsid w:val="006F7692"/>
    <w:rsid w:val="00724A83"/>
    <w:rsid w:val="00826F57"/>
    <w:rsid w:val="00837F38"/>
    <w:rsid w:val="00857DE7"/>
    <w:rsid w:val="008864D1"/>
    <w:rsid w:val="008C4708"/>
    <w:rsid w:val="008E7FAC"/>
    <w:rsid w:val="0090757E"/>
    <w:rsid w:val="00936BE2"/>
    <w:rsid w:val="00950077"/>
    <w:rsid w:val="009909EE"/>
    <w:rsid w:val="00A2047E"/>
    <w:rsid w:val="00A53636"/>
    <w:rsid w:val="00A72A86"/>
    <w:rsid w:val="00AB35CB"/>
    <w:rsid w:val="00AD01A9"/>
    <w:rsid w:val="00AD16D7"/>
    <w:rsid w:val="00B045BE"/>
    <w:rsid w:val="00B217EF"/>
    <w:rsid w:val="00B70A8E"/>
    <w:rsid w:val="00BC3388"/>
    <w:rsid w:val="00C26031"/>
    <w:rsid w:val="00C55EB5"/>
    <w:rsid w:val="00CA4D39"/>
    <w:rsid w:val="00CC0054"/>
    <w:rsid w:val="00D1490D"/>
    <w:rsid w:val="00D22CF4"/>
    <w:rsid w:val="00D231BD"/>
    <w:rsid w:val="00D504B5"/>
    <w:rsid w:val="00E1733A"/>
    <w:rsid w:val="00E301A5"/>
    <w:rsid w:val="00E57BE5"/>
    <w:rsid w:val="00E903F1"/>
    <w:rsid w:val="00EB60C0"/>
    <w:rsid w:val="00EC32D8"/>
    <w:rsid w:val="00F17730"/>
    <w:rsid w:val="00F41F4E"/>
    <w:rsid w:val="00FA39EB"/>
    <w:rsid w:val="00FA7C90"/>
    <w:rsid w:val="00FB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01A9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F769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F7692"/>
  </w:style>
  <w:style w:type="table" w:styleId="a5">
    <w:name w:val="Table Grid"/>
    <w:basedOn w:val="a1"/>
    <w:uiPriority w:val="59"/>
    <w:rsid w:val="001F4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47A0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936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36BE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36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36B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</dc:creator>
  <cp:keywords/>
  <dc:description/>
  <cp:lastModifiedBy>MM</cp:lastModifiedBy>
  <cp:revision>24</cp:revision>
  <cp:lastPrinted>2017-02-27T04:07:00Z</cp:lastPrinted>
  <dcterms:created xsi:type="dcterms:W3CDTF">2017-02-15T06:11:00Z</dcterms:created>
  <dcterms:modified xsi:type="dcterms:W3CDTF">2017-03-09T01:38:00Z</dcterms:modified>
</cp:coreProperties>
</file>